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8C985" w14:textId="77777777" w:rsidR="00747AA0" w:rsidRPr="00560E05" w:rsidRDefault="00747AA0" w:rsidP="00747AA0">
      <w:pPr>
        <w:keepLines/>
        <w:widowControl/>
        <w:shd w:val="clear" w:color="auto" w:fill="C6D9F1"/>
        <w:tabs>
          <w:tab w:val="left" w:pos="-2977"/>
          <w:tab w:val="right" w:pos="4820"/>
        </w:tabs>
        <w:autoSpaceDE/>
        <w:autoSpaceDN/>
        <w:spacing w:before="60"/>
        <w:jc w:val="center"/>
        <w:rPr>
          <w:b/>
          <w:bCs/>
          <w:kern w:val="1"/>
          <w:sz w:val="20"/>
          <w:szCs w:val="20"/>
          <w:lang w:val="sr-Cyrl-RS" w:eastAsia="ar-SA"/>
        </w:rPr>
      </w:pPr>
      <w:r w:rsidRPr="00560E05">
        <w:rPr>
          <w:b/>
          <w:bCs/>
          <w:kern w:val="1"/>
          <w:sz w:val="20"/>
          <w:szCs w:val="20"/>
          <w:lang w:val="sr-Cyrl-RS" w:eastAsia="ar-SA"/>
        </w:rPr>
        <w:t>ОБРАЗАЦ ТРОШКОВА ПРИПРЕМЕ ПОНУДЕ</w:t>
      </w:r>
    </w:p>
    <w:p w14:paraId="68F7B6E6" w14:textId="77777777" w:rsidR="001E5B71" w:rsidRPr="00560E05" w:rsidRDefault="001E5B71" w:rsidP="00747AA0">
      <w:pPr>
        <w:jc w:val="center"/>
      </w:pPr>
    </w:p>
    <w:p w14:paraId="02308F9F" w14:textId="77777777" w:rsidR="00747AA0" w:rsidRPr="00560E05" w:rsidRDefault="00747AA0" w:rsidP="00747AA0"/>
    <w:p w14:paraId="1C0266C2" w14:textId="77777777" w:rsidR="00747AA0" w:rsidRPr="00560E05" w:rsidRDefault="00747AA0" w:rsidP="00747AA0">
      <w:pPr>
        <w:rPr>
          <w:b/>
        </w:rPr>
      </w:pPr>
    </w:p>
    <w:p w14:paraId="232CE976" w14:textId="5442A512" w:rsidR="00747AA0" w:rsidRPr="00560E05" w:rsidRDefault="00747AA0" w:rsidP="00FC5BF0">
      <w:pPr>
        <w:jc w:val="both"/>
      </w:pPr>
      <w:r w:rsidRPr="00560E05">
        <w:t>У складу са чланом 138. Закона о јавним набавкама („Сл.гласник РС“, бр. 9</w:t>
      </w:r>
      <w:r w:rsidRPr="00560E05">
        <w:rPr>
          <w:lang w:val="sr-Cyrl-RS"/>
        </w:rPr>
        <w:t>1/2019</w:t>
      </w:r>
      <w:r w:rsidRPr="00560E05">
        <w:rPr>
          <w:i/>
        </w:rPr>
        <w:t>)</w:t>
      </w:r>
      <w:r w:rsidRPr="00560E05">
        <w:t xml:space="preserve">, као и члана </w:t>
      </w:r>
      <w:r w:rsidRPr="00560E05">
        <w:rPr>
          <w:lang w:val="sr-Cyrl-RS"/>
        </w:rPr>
        <w:t>2</w:t>
      </w:r>
      <w:r w:rsidRPr="00560E05">
        <w:t xml:space="preserve">. Правилника о </w:t>
      </w:r>
      <w:r w:rsidRPr="00560E05">
        <w:rPr>
          <w:lang w:val="sr-Cyrl-RS"/>
        </w:rPr>
        <w:t>садржини</w:t>
      </w:r>
      <w:r w:rsidRPr="00560E05">
        <w:t xml:space="preserve"> конкурсне документације („Сл.гласник РС“ </w:t>
      </w:r>
      <w:r w:rsidRPr="00560E05">
        <w:rPr>
          <w:lang w:val="sr-Cyrl-RS"/>
        </w:rPr>
        <w:t>93/2020</w:t>
      </w:r>
      <w:r w:rsidRPr="00560E05">
        <w:t>), достављамо образац са структуром трошкова за при</w:t>
      </w:r>
      <w:r w:rsidR="00D53EF6" w:rsidRPr="00560E05">
        <w:t>премање понуде у јавној набавци</w:t>
      </w:r>
      <w:r w:rsidRPr="00560E05">
        <w:t xml:space="preserve"> </w:t>
      </w:r>
      <w:r w:rsidR="00C36A8C" w:rsidRPr="00560E05">
        <w:rPr>
          <w:lang w:val="sr-Cyrl-RS"/>
        </w:rPr>
        <w:t xml:space="preserve">услуга </w:t>
      </w:r>
      <w:r w:rsidRPr="00560E05">
        <w:t>–</w:t>
      </w:r>
      <w:r w:rsidR="00527761" w:rsidRPr="00527761">
        <w:t xml:space="preserve"> </w:t>
      </w:r>
      <w:r w:rsidR="00527761" w:rsidRPr="00527761">
        <w:rPr>
          <w:lang w:val="sr-Cyrl-RS"/>
        </w:rPr>
        <w:t>ПРОЈЕКТНО ТЕХНИЧКА ДОКУМЕНТАЦИЈА ЗА  ЗАВРШЕТАК ВЕЛНЕС ЦЕНТРА</w:t>
      </w:r>
      <w:r w:rsidR="00C36A8C" w:rsidRPr="00560E05">
        <w:rPr>
          <w:lang w:val="sr-Cyrl-RS"/>
        </w:rPr>
        <w:t xml:space="preserve">, </w:t>
      </w:r>
      <w:r w:rsidR="00527761">
        <w:rPr>
          <w:lang w:val="sr-Latn-RS"/>
        </w:rPr>
        <w:t>001</w:t>
      </w:r>
      <w:r w:rsidR="00C501A1">
        <w:rPr>
          <w:lang w:val="sr-Latn-RS"/>
        </w:rPr>
        <w:t>4</w:t>
      </w:r>
      <w:r w:rsidRPr="00C97A33">
        <w:t>/20</w:t>
      </w:r>
      <w:r w:rsidR="00560E05" w:rsidRPr="00C97A33">
        <w:rPr>
          <w:lang w:val="sr-Cyrl-RS"/>
        </w:rPr>
        <w:t>2</w:t>
      </w:r>
      <w:r w:rsidR="00C501A1">
        <w:rPr>
          <w:lang w:val="sr-Latn-RS"/>
        </w:rPr>
        <w:t>3</w:t>
      </w:r>
      <w:r w:rsidRPr="00C97A33">
        <w:t xml:space="preserve"> и то :</w:t>
      </w:r>
    </w:p>
    <w:p w14:paraId="0D051B34" w14:textId="77777777" w:rsidR="00747AA0" w:rsidRPr="00560E05" w:rsidRDefault="00747AA0" w:rsidP="00747AA0"/>
    <w:p w14:paraId="17F14A5F" w14:textId="77777777" w:rsidR="005030D4" w:rsidRPr="00560E05" w:rsidRDefault="00747AA0" w:rsidP="00747AA0">
      <w:pPr>
        <w:rPr>
          <w:lang w:val="sr-Cyrl-RS"/>
        </w:rPr>
      </w:pPr>
      <w:r w:rsidRPr="00560E05">
        <w:t xml:space="preserve">За припремање понуде по  објављеној  конкурсној  документацији  у  предметној  јавној  набавци,  </w:t>
      </w:r>
    </w:p>
    <w:p w14:paraId="1EBEE5FF" w14:textId="77777777" w:rsidR="00747AA0" w:rsidRPr="00560E05" w:rsidRDefault="005030D4" w:rsidP="00747AA0">
      <w:r w:rsidRPr="00560E05">
        <w:t>Понуђач</w:t>
      </w:r>
      <w:r w:rsidRPr="00560E05">
        <w:rPr>
          <w:lang w:val="sr-Cyrl-RS"/>
        </w:rPr>
        <w:t xml:space="preserve">  ______________</w:t>
      </w:r>
      <w:r w:rsidR="00747AA0" w:rsidRPr="00560E05">
        <w:t>, из</w:t>
      </w:r>
      <w:r w:rsidRPr="00560E05">
        <w:rPr>
          <w:lang w:val="sr-Cyrl-RS"/>
        </w:rPr>
        <w:t xml:space="preserve"> _______________ </w:t>
      </w:r>
      <w:r w:rsidR="00747AA0" w:rsidRPr="00560E05">
        <w:t>је имао следеће трошкове:</w:t>
      </w:r>
    </w:p>
    <w:p w14:paraId="1C8A260E" w14:textId="77777777" w:rsidR="00747AA0" w:rsidRPr="00560E05" w:rsidRDefault="00747AA0" w:rsidP="00747AA0"/>
    <w:p w14:paraId="7AE2A652" w14:textId="77777777" w:rsidR="00747AA0" w:rsidRPr="00560E05" w:rsidRDefault="00747AA0" w:rsidP="00747AA0"/>
    <w:tbl>
      <w:tblPr>
        <w:tblW w:w="0" w:type="auto"/>
        <w:tblInd w:w="4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718"/>
        <w:gridCol w:w="2176"/>
        <w:gridCol w:w="2318"/>
      </w:tblGrid>
      <w:tr w:rsidR="00747AA0" w:rsidRPr="00560E05" w14:paraId="2A363812" w14:textId="77777777" w:rsidTr="006537DF">
        <w:trPr>
          <w:trHeight w:val="917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3A3AE" w14:textId="77777777" w:rsidR="00747AA0" w:rsidRPr="00560E05" w:rsidRDefault="00747AA0" w:rsidP="00747AA0"/>
          <w:p w14:paraId="607B28D8" w14:textId="77777777" w:rsidR="00747AA0" w:rsidRPr="00560E05" w:rsidRDefault="00747AA0" w:rsidP="00747AA0">
            <w:pPr>
              <w:rPr>
                <w:b/>
              </w:rPr>
            </w:pPr>
            <w:r w:rsidRPr="00560E05">
              <w:rPr>
                <w:b/>
              </w:rPr>
              <w:t>Ред. бр.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AD01D" w14:textId="77777777" w:rsidR="00747AA0" w:rsidRPr="00560E05" w:rsidRDefault="00747AA0" w:rsidP="00747AA0"/>
          <w:p w14:paraId="386EED16" w14:textId="77777777" w:rsidR="00747AA0" w:rsidRPr="00560E05" w:rsidRDefault="00747AA0" w:rsidP="00747AA0">
            <w:pPr>
              <w:rPr>
                <w:b/>
              </w:rPr>
            </w:pPr>
            <w:r w:rsidRPr="00560E05">
              <w:rPr>
                <w:b/>
              </w:rPr>
              <w:t>Врста трошка</w:t>
            </w: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24E9" w14:textId="77777777" w:rsidR="00747AA0" w:rsidRPr="00560E05" w:rsidRDefault="00747AA0" w:rsidP="00747AA0"/>
          <w:p w14:paraId="58B6AFCC" w14:textId="77777777" w:rsidR="00747AA0" w:rsidRPr="00560E05" w:rsidRDefault="00747AA0" w:rsidP="00747AA0">
            <w:pPr>
              <w:rPr>
                <w:b/>
              </w:rPr>
            </w:pPr>
            <w:r w:rsidRPr="00560E05">
              <w:rPr>
                <w:b/>
              </w:rPr>
              <w:t>Износ без ПДВ-а</w:t>
            </w:r>
          </w:p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304F1" w14:textId="77777777" w:rsidR="00747AA0" w:rsidRPr="00560E05" w:rsidRDefault="00747AA0" w:rsidP="00747AA0"/>
          <w:p w14:paraId="0461779B" w14:textId="77777777" w:rsidR="00747AA0" w:rsidRPr="00560E05" w:rsidRDefault="00747AA0" w:rsidP="00747AA0">
            <w:pPr>
              <w:rPr>
                <w:b/>
              </w:rPr>
            </w:pPr>
            <w:r w:rsidRPr="00560E05">
              <w:rPr>
                <w:b/>
              </w:rPr>
              <w:t>Износ са ПДВ-ом</w:t>
            </w:r>
          </w:p>
        </w:tc>
      </w:tr>
      <w:tr w:rsidR="00747AA0" w:rsidRPr="00560E05" w14:paraId="18D50DE5" w14:textId="77777777" w:rsidTr="006537DF">
        <w:trPr>
          <w:trHeight w:val="37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11DE4E" w14:textId="77777777" w:rsidR="00747AA0" w:rsidRPr="00560E05" w:rsidRDefault="00747AA0" w:rsidP="00747AA0">
            <w:r w:rsidRPr="00560E05">
              <w:t>1.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8A5963" w14:textId="77777777" w:rsidR="00747AA0" w:rsidRPr="00560E05" w:rsidRDefault="00747AA0" w:rsidP="00747AA0"/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3F8F8" w14:textId="77777777" w:rsidR="00747AA0" w:rsidRPr="00560E05" w:rsidRDefault="00747AA0" w:rsidP="00747AA0"/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2F8F0" w14:textId="77777777" w:rsidR="00747AA0" w:rsidRPr="00560E05" w:rsidRDefault="00747AA0" w:rsidP="00747AA0"/>
        </w:tc>
      </w:tr>
      <w:tr w:rsidR="00747AA0" w:rsidRPr="00560E05" w14:paraId="0A8721B2" w14:textId="77777777" w:rsidTr="006537DF">
        <w:trPr>
          <w:trHeight w:val="376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082C3A9" w14:textId="77777777" w:rsidR="00747AA0" w:rsidRPr="00560E05" w:rsidRDefault="00747AA0" w:rsidP="00747AA0">
            <w:r w:rsidRPr="00560E05">
              <w:t>2.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91072" w14:textId="77777777" w:rsidR="00747AA0" w:rsidRPr="00560E05" w:rsidRDefault="00747AA0" w:rsidP="00747AA0"/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8CE63" w14:textId="77777777" w:rsidR="00747AA0" w:rsidRPr="00560E05" w:rsidRDefault="00747AA0" w:rsidP="00747AA0"/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2983D" w14:textId="77777777" w:rsidR="00747AA0" w:rsidRPr="00560E05" w:rsidRDefault="00747AA0" w:rsidP="00747AA0"/>
        </w:tc>
      </w:tr>
      <w:tr w:rsidR="00747AA0" w:rsidRPr="00560E05" w14:paraId="547FD303" w14:textId="77777777" w:rsidTr="006537DF">
        <w:trPr>
          <w:trHeight w:val="37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2472B7" w14:textId="77777777" w:rsidR="00747AA0" w:rsidRPr="00560E05" w:rsidRDefault="00747AA0" w:rsidP="00747AA0">
            <w:r w:rsidRPr="00560E05">
              <w:t>3.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1DA80" w14:textId="77777777" w:rsidR="00747AA0" w:rsidRPr="00560E05" w:rsidRDefault="00747AA0" w:rsidP="00747AA0"/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862CD" w14:textId="77777777" w:rsidR="00747AA0" w:rsidRPr="00560E05" w:rsidRDefault="00747AA0" w:rsidP="00747AA0"/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32784" w14:textId="77777777" w:rsidR="00747AA0" w:rsidRPr="00560E05" w:rsidRDefault="00747AA0" w:rsidP="00747AA0"/>
        </w:tc>
      </w:tr>
      <w:tr w:rsidR="00747AA0" w:rsidRPr="00560E05" w14:paraId="2833522D" w14:textId="77777777" w:rsidTr="006537DF">
        <w:trPr>
          <w:trHeight w:val="377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CEEEAF" w14:textId="77777777" w:rsidR="00747AA0" w:rsidRPr="00560E05" w:rsidRDefault="00747AA0" w:rsidP="00747AA0">
            <w:r w:rsidRPr="00560E05">
              <w:t>4.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78C30" w14:textId="77777777" w:rsidR="00747AA0" w:rsidRPr="00560E05" w:rsidRDefault="00747AA0" w:rsidP="00747AA0"/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9D465" w14:textId="77777777" w:rsidR="00747AA0" w:rsidRPr="00560E05" w:rsidRDefault="00747AA0" w:rsidP="00747AA0"/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16010E" w14:textId="77777777" w:rsidR="00747AA0" w:rsidRPr="00560E05" w:rsidRDefault="00747AA0" w:rsidP="00747AA0"/>
        </w:tc>
      </w:tr>
      <w:tr w:rsidR="00747AA0" w:rsidRPr="00560E05" w14:paraId="3FA6965A" w14:textId="77777777" w:rsidTr="006537DF">
        <w:trPr>
          <w:trHeight w:val="37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E444E4" w14:textId="77777777" w:rsidR="00747AA0" w:rsidRPr="00560E05" w:rsidRDefault="00747AA0" w:rsidP="00747AA0">
            <w:r w:rsidRPr="00560E05">
              <w:t>5.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33AFAC" w14:textId="77777777" w:rsidR="00747AA0" w:rsidRPr="00560E05" w:rsidRDefault="00747AA0" w:rsidP="00747AA0"/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75951" w14:textId="77777777" w:rsidR="00747AA0" w:rsidRPr="00560E05" w:rsidRDefault="00747AA0" w:rsidP="00747AA0"/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A2769" w14:textId="77777777" w:rsidR="00747AA0" w:rsidRPr="00560E05" w:rsidRDefault="00747AA0" w:rsidP="00747AA0"/>
        </w:tc>
      </w:tr>
      <w:tr w:rsidR="00747AA0" w:rsidRPr="00560E05" w14:paraId="7C72F889" w14:textId="77777777" w:rsidTr="006537DF">
        <w:trPr>
          <w:trHeight w:val="376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4E2BECD" w14:textId="77777777" w:rsidR="00747AA0" w:rsidRPr="00560E05" w:rsidRDefault="00747AA0" w:rsidP="00747AA0">
            <w:r w:rsidRPr="00560E05">
              <w:t>6.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EC2F2" w14:textId="77777777" w:rsidR="00747AA0" w:rsidRPr="00560E05" w:rsidRDefault="00747AA0" w:rsidP="00747AA0"/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499D25" w14:textId="77777777" w:rsidR="00747AA0" w:rsidRPr="00560E05" w:rsidRDefault="00747AA0" w:rsidP="00747AA0"/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E8F7A" w14:textId="77777777" w:rsidR="00747AA0" w:rsidRPr="00560E05" w:rsidRDefault="00747AA0" w:rsidP="00747AA0"/>
        </w:tc>
      </w:tr>
      <w:tr w:rsidR="00747AA0" w:rsidRPr="00560E05" w14:paraId="59B6D1B3" w14:textId="77777777" w:rsidTr="006537DF">
        <w:trPr>
          <w:trHeight w:val="37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1B588F8" w14:textId="77777777" w:rsidR="00747AA0" w:rsidRPr="00560E05" w:rsidRDefault="00747AA0" w:rsidP="00747AA0">
            <w:r w:rsidRPr="00560E05">
              <w:t>7.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46CD6" w14:textId="77777777" w:rsidR="00747AA0" w:rsidRPr="00560E05" w:rsidRDefault="00747AA0" w:rsidP="00747AA0"/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FFFF2" w14:textId="77777777" w:rsidR="00747AA0" w:rsidRPr="00560E05" w:rsidRDefault="00747AA0" w:rsidP="00747AA0"/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AB537" w14:textId="77777777" w:rsidR="00747AA0" w:rsidRPr="00560E05" w:rsidRDefault="00747AA0" w:rsidP="00747AA0"/>
        </w:tc>
      </w:tr>
      <w:tr w:rsidR="00747AA0" w:rsidRPr="00560E05" w14:paraId="05A61350" w14:textId="77777777" w:rsidTr="006537DF">
        <w:trPr>
          <w:trHeight w:val="377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97AE3F" w14:textId="77777777" w:rsidR="00747AA0" w:rsidRPr="00560E05" w:rsidRDefault="00747AA0" w:rsidP="00747AA0">
            <w:r w:rsidRPr="00560E05">
              <w:t>8.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48825" w14:textId="77777777" w:rsidR="00747AA0" w:rsidRPr="00560E05" w:rsidRDefault="00747AA0" w:rsidP="00747AA0"/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7C470" w14:textId="77777777" w:rsidR="00747AA0" w:rsidRPr="00560E05" w:rsidRDefault="00747AA0" w:rsidP="00747AA0"/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7E417" w14:textId="77777777" w:rsidR="00747AA0" w:rsidRPr="00560E05" w:rsidRDefault="00747AA0" w:rsidP="00747AA0"/>
        </w:tc>
      </w:tr>
      <w:tr w:rsidR="00747AA0" w:rsidRPr="00560E05" w14:paraId="07138764" w14:textId="77777777" w:rsidTr="006537DF">
        <w:trPr>
          <w:trHeight w:val="37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3F8614" w14:textId="77777777" w:rsidR="00747AA0" w:rsidRPr="00560E05" w:rsidRDefault="00747AA0" w:rsidP="00747AA0">
            <w:r w:rsidRPr="00560E05">
              <w:t>9.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0798F0" w14:textId="77777777" w:rsidR="00747AA0" w:rsidRPr="00560E05" w:rsidRDefault="00747AA0" w:rsidP="00747AA0"/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8309B3" w14:textId="77777777" w:rsidR="00747AA0" w:rsidRPr="00560E05" w:rsidRDefault="00747AA0" w:rsidP="00747AA0"/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8020C" w14:textId="77777777" w:rsidR="00747AA0" w:rsidRPr="00560E05" w:rsidRDefault="00747AA0" w:rsidP="00747AA0"/>
        </w:tc>
      </w:tr>
      <w:tr w:rsidR="00747AA0" w:rsidRPr="00560E05" w14:paraId="70C7D706" w14:textId="77777777" w:rsidTr="006537DF">
        <w:trPr>
          <w:trHeight w:val="377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3DB2B7" w14:textId="77777777" w:rsidR="00747AA0" w:rsidRPr="00560E05" w:rsidRDefault="00747AA0" w:rsidP="00747AA0">
            <w:r w:rsidRPr="00560E05">
              <w:t>10.</w:t>
            </w:r>
          </w:p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DD07A" w14:textId="77777777" w:rsidR="00747AA0" w:rsidRPr="00560E05" w:rsidRDefault="00747AA0" w:rsidP="00747AA0"/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3A26C" w14:textId="77777777" w:rsidR="00747AA0" w:rsidRPr="00560E05" w:rsidRDefault="00747AA0" w:rsidP="00747AA0"/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AFBBA" w14:textId="77777777" w:rsidR="00747AA0" w:rsidRPr="00560E05" w:rsidRDefault="00747AA0" w:rsidP="00747AA0"/>
        </w:tc>
      </w:tr>
      <w:tr w:rsidR="00747AA0" w:rsidRPr="00560E05" w14:paraId="1F6AF811" w14:textId="77777777" w:rsidTr="006537DF">
        <w:trPr>
          <w:trHeight w:val="375"/>
        </w:trPr>
        <w:tc>
          <w:tcPr>
            <w:tcW w:w="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0F3D2" w14:textId="77777777" w:rsidR="00747AA0" w:rsidRPr="00560E05" w:rsidRDefault="00747AA0" w:rsidP="00747AA0"/>
        </w:tc>
        <w:tc>
          <w:tcPr>
            <w:tcW w:w="47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E695D4" w14:textId="77777777" w:rsidR="00747AA0" w:rsidRPr="00560E05" w:rsidRDefault="00747AA0" w:rsidP="00747AA0">
            <w:pPr>
              <w:rPr>
                <w:b/>
              </w:rPr>
            </w:pPr>
            <w:r w:rsidRPr="00560E05">
              <w:rPr>
                <w:b/>
              </w:rPr>
              <w:t>У К У П Н О:</w:t>
            </w: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EDE5A" w14:textId="77777777" w:rsidR="00747AA0" w:rsidRPr="00560E05" w:rsidRDefault="00747AA0" w:rsidP="00747AA0"/>
        </w:tc>
        <w:tc>
          <w:tcPr>
            <w:tcW w:w="2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74F1BF" w14:textId="77777777" w:rsidR="00747AA0" w:rsidRPr="00560E05" w:rsidRDefault="00747AA0" w:rsidP="00747AA0"/>
        </w:tc>
      </w:tr>
    </w:tbl>
    <w:p w14:paraId="65BB692F" w14:textId="77777777" w:rsidR="00747AA0" w:rsidRPr="00560E05" w:rsidRDefault="00747AA0" w:rsidP="00747AA0"/>
    <w:p w14:paraId="61BF1513" w14:textId="77777777" w:rsidR="00747AA0" w:rsidRPr="00560E05" w:rsidRDefault="00747AA0" w:rsidP="00747AA0"/>
    <w:p w14:paraId="7A987468" w14:textId="77777777" w:rsidR="00747AA0" w:rsidRPr="00560E05" w:rsidRDefault="00747AA0" w:rsidP="00747AA0"/>
    <w:p w14:paraId="45B6B94F" w14:textId="77777777" w:rsidR="00747AA0" w:rsidRPr="00560E05" w:rsidRDefault="00747AA0" w:rsidP="00747AA0"/>
    <w:p w14:paraId="0DEFEB89" w14:textId="77777777" w:rsidR="00747AA0" w:rsidRPr="00560E05" w:rsidRDefault="00747AA0" w:rsidP="00747AA0">
      <w:pPr>
        <w:rPr>
          <w:lang w:val="sr-Cyrl-RS"/>
        </w:rPr>
      </w:pPr>
      <w:r w:rsidRPr="00560E05">
        <w:rPr>
          <w:lang w:val="sr-Cyrl-RS"/>
        </w:rPr>
        <w:t>Место:_____________</w:t>
      </w:r>
      <w:r w:rsidRPr="00560E05">
        <w:rPr>
          <w:lang w:val="sr-Cyrl-RS"/>
        </w:rPr>
        <w:tab/>
      </w:r>
      <w:r w:rsidRPr="00560E05">
        <w:rPr>
          <w:lang w:val="sr-Cyrl-RS"/>
        </w:rPr>
        <w:tab/>
      </w:r>
      <w:r w:rsidRPr="00560E05">
        <w:rPr>
          <w:lang w:val="sr-Cyrl-RS"/>
        </w:rPr>
        <w:tab/>
      </w:r>
      <w:r w:rsidRPr="00560E05">
        <w:rPr>
          <w:lang w:val="sr-Cyrl-RS"/>
        </w:rPr>
        <w:tab/>
      </w:r>
      <w:r w:rsidRPr="00560E05">
        <w:rPr>
          <w:lang w:val="sr-Cyrl-RS"/>
        </w:rPr>
        <w:tab/>
      </w:r>
      <w:r w:rsidRPr="00560E05">
        <w:rPr>
          <w:lang w:val="sr-Cyrl-RS"/>
        </w:rPr>
        <w:tab/>
      </w:r>
      <w:r w:rsidRPr="00560E05">
        <w:rPr>
          <w:lang w:val="sr-Cyrl-RS"/>
        </w:rPr>
        <w:tab/>
      </w:r>
      <w:r w:rsidRPr="00560E05">
        <w:rPr>
          <w:lang w:val="sr-Cyrl-RS"/>
        </w:rPr>
        <w:tab/>
      </w:r>
      <w:r w:rsidRPr="00560E05">
        <w:rPr>
          <w:lang w:val="sr-Cyrl-RS"/>
        </w:rPr>
        <w:tab/>
        <w:t xml:space="preserve">Потпис овлашћеног лица </w:t>
      </w:r>
    </w:p>
    <w:p w14:paraId="482BA675" w14:textId="77777777" w:rsidR="00747AA0" w:rsidRPr="00560E05" w:rsidRDefault="00747AA0" w:rsidP="00747AA0">
      <w:pPr>
        <w:rPr>
          <w:lang w:val="sr-Cyrl-RS"/>
        </w:rPr>
      </w:pPr>
    </w:p>
    <w:p w14:paraId="4D9DBF7A" w14:textId="77777777" w:rsidR="00747AA0" w:rsidRPr="00560E05" w:rsidRDefault="00747AA0" w:rsidP="00747AA0">
      <w:pPr>
        <w:rPr>
          <w:lang w:val="sr-Cyrl-RS"/>
        </w:rPr>
      </w:pPr>
      <w:r w:rsidRPr="00560E05">
        <w:rPr>
          <w:lang w:val="sr-Cyrl-RS"/>
        </w:rPr>
        <w:t>Датум:_____________</w:t>
      </w:r>
      <w:r w:rsidRPr="00560E05">
        <w:rPr>
          <w:lang w:val="sr-Cyrl-RS"/>
        </w:rPr>
        <w:tab/>
      </w:r>
      <w:r w:rsidRPr="00560E05">
        <w:rPr>
          <w:lang w:val="sr-Cyrl-RS"/>
        </w:rPr>
        <w:tab/>
      </w:r>
      <w:r w:rsidRPr="00560E05">
        <w:rPr>
          <w:lang w:val="sr-Cyrl-RS"/>
        </w:rPr>
        <w:tab/>
      </w:r>
      <w:r w:rsidRPr="00560E05">
        <w:rPr>
          <w:lang w:val="sr-Cyrl-RS"/>
        </w:rPr>
        <w:tab/>
      </w:r>
      <w:r w:rsidRPr="00560E05">
        <w:rPr>
          <w:lang w:val="sr-Cyrl-RS"/>
        </w:rPr>
        <w:tab/>
      </w:r>
      <w:r w:rsidRPr="00560E05">
        <w:rPr>
          <w:lang w:val="sr-Cyrl-RS"/>
        </w:rPr>
        <w:tab/>
      </w:r>
      <w:r w:rsidRPr="00560E05">
        <w:rPr>
          <w:lang w:val="sr-Cyrl-RS"/>
        </w:rPr>
        <w:tab/>
      </w:r>
      <w:r w:rsidRPr="00560E05">
        <w:rPr>
          <w:lang w:val="sr-Cyrl-RS"/>
        </w:rPr>
        <w:tab/>
      </w:r>
      <w:r w:rsidRPr="00560E05">
        <w:rPr>
          <w:lang w:val="sr-Cyrl-RS"/>
        </w:rPr>
        <w:tab/>
        <w:t>____________________</w:t>
      </w:r>
    </w:p>
    <w:p w14:paraId="37C79785" w14:textId="77777777" w:rsidR="00D97760" w:rsidRPr="00560E05" w:rsidRDefault="00D97760" w:rsidP="00747AA0">
      <w:pPr>
        <w:rPr>
          <w:lang w:val="sr-Cyrl-RS"/>
        </w:rPr>
      </w:pPr>
    </w:p>
    <w:p w14:paraId="7F0C87E1" w14:textId="77777777" w:rsidR="00D97760" w:rsidRPr="00560E05" w:rsidRDefault="00D97760" w:rsidP="00747AA0">
      <w:pPr>
        <w:rPr>
          <w:lang w:val="sr-Cyrl-RS"/>
        </w:rPr>
      </w:pPr>
    </w:p>
    <w:p w14:paraId="1EC5B648" w14:textId="77777777" w:rsidR="00D97760" w:rsidRPr="00560E05" w:rsidRDefault="00D97760" w:rsidP="00747AA0">
      <w:pPr>
        <w:rPr>
          <w:lang w:val="sr-Cyrl-RS"/>
        </w:rPr>
      </w:pPr>
    </w:p>
    <w:p w14:paraId="21EE9F3B" w14:textId="77777777" w:rsidR="00D97760" w:rsidRPr="00560E05" w:rsidRDefault="00D97760" w:rsidP="00747AA0">
      <w:pPr>
        <w:rPr>
          <w:b/>
          <w:lang w:val="sr-Cyrl-RS"/>
        </w:rPr>
      </w:pPr>
      <w:r w:rsidRPr="00560E05">
        <w:rPr>
          <w:b/>
          <w:lang w:val="sr-Cyrl-RS"/>
        </w:rPr>
        <w:t>Напомена:</w:t>
      </w:r>
    </w:p>
    <w:p w14:paraId="5A5F6151" w14:textId="77777777" w:rsidR="00D97760" w:rsidRPr="00560E05" w:rsidRDefault="00D97760" w:rsidP="00747AA0">
      <w:pPr>
        <w:rPr>
          <w:lang w:val="sr-Cyrl-RS"/>
        </w:rPr>
      </w:pPr>
    </w:p>
    <w:p w14:paraId="182533D3" w14:textId="77777777" w:rsidR="00D97760" w:rsidRPr="00560E05" w:rsidRDefault="00D97760" w:rsidP="00D97760">
      <w:pPr>
        <w:jc w:val="both"/>
        <w:rPr>
          <w:lang w:val="sr-Cyrl-RS"/>
        </w:rPr>
      </w:pPr>
      <w:r w:rsidRPr="00560E05">
        <w:t>Сходно чл.</w:t>
      </w:r>
      <w:r w:rsidRPr="00560E05">
        <w:rPr>
          <w:lang w:val="sr-Cyrl-RS"/>
        </w:rPr>
        <w:t>138</w:t>
      </w:r>
      <w:r w:rsidRPr="00560E05">
        <w:t xml:space="preserve">. Закона („Сл.гласник РС“, бр. </w:t>
      </w:r>
      <w:r w:rsidRPr="00560E05">
        <w:rPr>
          <w:lang w:val="sr-Cyrl-RS"/>
        </w:rPr>
        <w:t>91/2019</w:t>
      </w:r>
      <w:r w:rsidRPr="00560E05">
        <w:t xml:space="preserve">), трошкове припреме и подношења понуде сноси искључиво понуђач и не може тражити од наручиоца накнаду трошкова. </w:t>
      </w:r>
    </w:p>
    <w:p w14:paraId="6641DF7F" w14:textId="77777777" w:rsidR="00D97760" w:rsidRPr="00560E05" w:rsidRDefault="00D97760" w:rsidP="00D97760">
      <w:pPr>
        <w:jc w:val="both"/>
      </w:pPr>
      <w:r w:rsidRPr="00560E05"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0827EDAC" w14:textId="77777777" w:rsidR="00D97760" w:rsidRPr="00560E05" w:rsidRDefault="0096728D" w:rsidP="00D97760">
      <w:pPr>
        <w:jc w:val="both"/>
        <w:rPr>
          <w:lang w:val="sr-Cyrl-RS"/>
        </w:rPr>
      </w:pPr>
      <w:r>
        <w:rPr>
          <w:lang w:val="sr-Cyrl-RS"/>
        </w:rPr>
        <w:t>Достављање овог обрасца није обавезно</w:t>
      </w:r>
      <w:r w:rsidR="00D97760" w:rsidRPr="00560E05">
        <w:rPr>
          <w:lang w:val="sr-Cyrl-RS"/>
        </w:rPr>
        <w:t>.</w:t>
      </w:r>
    </w:p>
    <w:p w14:paraId="7ED58D7D" w14:textId="77777777" w:rsidR="00D97760" w:rsidRPr="00560E05" w:rsidRDefault="00D97760" w:rsidP="00747AA0">
      <w:pPr>
        <w:rPr>
          <w:b/>
          <w:lang w:val="sr-Cyrl-RS"/>
        </w:rPr>
      </w:pPr>
    </w:p>
    <w:sectPr w:rsidR="00D97760" w:rsidRPr="00560E05" w:rsidSect="0090248A">
      <w:pgSz w:w="11906" w:h="16838"/>
      <w:pgMar w:top="720" w:right="720" w:bottom="720" w:left="720" w:header="720" w:footer="720" w:gutter="0"/>
      <w:cols w:space="720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2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53"/>
    <w:rsid w:val="001B199A"/>
    <w:rsid w:val="001E5B71"/>
    <w:rsid w:val="001E5CA9"/>
    <w:rsid w:val="002B244F"/>
    <w:rsid w:val="00366335"/>
    <w:rsid w:val="0049599E"/>
    <w:rsid w:val="005030D4"/>
    <w:rsid w:val="005244E7"/>
    <w:rsid w:val="00527761"/>
    <w:rsid w:val="00560E05"/>
    <w:rsid w:val="007244D1"/>
    <w:rsid w:val="00734049"/>
    <w:rsid w:val="00747AA0"/>
    <w:rsid w:val="0090248A"/>
    <w:rsid w:val="0096728D"/>
    <w:rsid w:val="00B601D0"/>
    <w:rsid w:val="00BF3473"/>
    <w:rsid w:val="00C36A8C"/>
    <w:rsid w:val="00C501A1"/>
    <w:rsid w:val="00C97A33"/>
    <w:rsid w:val="00CA3153"/>
    <w:rsid w:val="00D53EF6"/>
    <w:rsid w:val="00D57D13"/>
    <w:rsid w:val="00D97760"/>
    <w:rsid w:val="00FC5BF0"/>
    <w:rsid w:val="00FE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A5C15"/>
  <w15:docId w15:val="{24041036-D96C-40D0-992F-B7C858F54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7AA0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nadja</cp:lastModifiedBy>
  <cp:revision>3</cp:revision>
  <dcterms:created xsi:type="dcterms:W3CDTF">2023-02-02T12:25:00Z</dcterms:created>
  <dcterms:modified xsi:type="dcterms:W3CDTF">2023-02-02T12:26:00Z</dcterms:modified>
</cp:coreProperties>
</file>